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A0" w:rsidRDefault="009B7A63" w:rsidP="005A4968">
      <w:pPr>
        <w:spacing w:before="85" w:line="218" w:lineRule="auto"/>
        <w:ind w:left="2635" w:right="3102" w:hanging="4"/>
        <w:jc w:val="center"/>
        <w:rPr>
          <w:rFonts w:ascii="標楷體" w:eastAsia="標楷體" w:hAnsi="標楷體"/>
          <w:b/>
          <w:spacing w:val="1"/>
          <w:sz w:val="24"/>
        </w:rPr>
      </w:pPr>
      <w:r w:rsidRPr="009B7A63">
        <w:rPr>
          <w:rFonts w:ascii="標楷體" w:eastAsia="標楷體" w:hAnsi="標楷體"/>
          <w:b/>
          <w:sz w:val="24"/>
        </w:rPr>
        <w:t>Taiwan Fuzzy Systems Association</w:t>
      </w:r>
      <w:r w:rsidRPr="009B7A63">
        <w:rPr>
          <w:rFonts w:ascii="標楷體" w:eastAsia="標楷體" w:hAnsi="標楷體"/>
          <w:b/>
          <w:spacing w:val="1"/>
          <w:sz w:val="24"/>
        </w:rPr>
        <w:t xml:space="preserve"> </w:t>
      </w:r>
    </w:p>
    <w:p w:rsidR="003846DA" w:rsidRPr="009B7A63" w:rsidRDefault="003846DA" w:rsidP="005A4968">
      <w:pPr>
        <w:spacing w:before="85" w:line="218" w:lineRule="auto"/>
        <w:ind w:left="2635" w:right="3102" w:hanging="4"/>
        <w:jc w:val="center"/>
        <w:rPr>
          <w:rFonts w:ascii="標楷體" w:eastAsia="標楷體" w:hAnsi="標楷體"/>
          <w:sz w:val="24"/>
        </w:rPr>
      </w:pPr>
      <w:r w:rsidRPr="009B7A63">
        <w:rPr>
          <w:rFonts w:ascii="標楷體" w:eastAsia="標楷體" w:hAnsi="標楷體"/>
          <w:noProof/>
          <w:position w:val="-15"/>
          <w:lang w:eastAsia="zh-TW"/>
        </w:rPr>
        <w:drawing>
          <wp:inline distT="0" distB="0" distL="0" distR="0" wp14:anchorId="78136668" wp14:editId="1B4C8A5C">
            <wp:extent cx="1024254" cy="6527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4" cy="65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A0" w:rsidRPr="009B7A63" w:rsidRDefault="009B7A63">
      <w:pPr>
        <w:pStyle w:val="a4"/>
        <w:rPr>
          <w:rFonts w:ascii="標楷體" w:eastAsia="標楷體" w:hAnsi="標楷體"/>
        </w:rPr>
      </w:pPr>
      <w:r w:rsidRPr="009B7A63">
        <w:rPr>
          <w:rFonts w:ascii="標楷體" w:eastAsia="標楷體" w:hAnsi="標楷體"/>
          <w:sz w:val="20"/>
        </w:rPr>
        <w:t xml:space="preserve">     </w:t>
      </w:r>
      <w:r w:rsidRPr="009B7A63">
        <w:rPr>
          <w:rFonts w:ascii="標楷體" w:eastAsia="標楷體" w:hAnsi="標楷體"/>
          <w:spacing w:val="2"/>
          <w:sz w:val="20"/>
        </w:rPr>
        <w:t xml:space="preserve"> </w:t>
      </w:r>
      <w:hyperlink r:id="rId8">
        <w:r w:rsidRPr="003846DA">
          <w:rPr>
            <w:rFonts w:ascii="微軟正黑體" w:eastAsia="微軟正黑體" w:hAnsi="微軟正黑體"/>
            <w:color w:val="0000FF"/>
          </w:rPr>
          <w:t>Taiwan</w:t>
        </w:r>
        <w:r w:rsidRPr="003846DA">
          <w:rPr>
            <w:rFonts w:ascii="微軟正黑體" w:eastAsia="微軟正黑體" w:hAnsi="微軟正黑體"/>
            <w:color w:val="0000FF"/>
            <w:spacing w:val="-21"/>
          </w:rPr>
          <w:t xml:space="preserve"> </w:t>
        </w:r>
        <w:r w:rsidRPr="003846DA">
          <w:rPr>
            <w:rFonts w:ascii="微軟正黑體" w:eastAsia="微軟正黑體" w:hAnsi="微軟正黑體"/>
            <w:color w:val="0000FF"/>
          </w:rPr>
          <w:t>Fuzzy</w:t>
        </w:r>
        <w:r w:rsidRPr="003846DA">
          <w:rPr>
            <w:rFonts w:ascii="微軟正黑體" w:eastAsia="微軟正黑體" w:hAnsi="微軟正黑體"/>
            <w:color w:val="0000FF"/>
            <w:spacing w:val="-23"/>
          </w:rPr>
          <w:t xml:space="preserve"> </w:t>
        </w:r>
        <w:r w:rsidRPr="003846DA">
          <w:rPr>
            <w:rFonts w:ascii="微軟正黑體" w:eastAsia="微軟正黑體" w:hAnsi="微軟正黑體"/>
            <w:color w:val="0000FF"/>
          </w:rPr>
          <w:t>Systems</w:t>
        </w:r>
        <w:r w:rsidRPr="003846DA">
          <w:rPr>
            <w:rFonts w:ascii="微軟正黑體" w:eastAsia="微軟正黑體" w:hAnsi="微軟正黑體"/>
            <w:color w:val="0000FF"/>
            <w:spacing w:val="-25"/>
          </w:rPr>
          <w:t xml:space="preserve"> </w:t>
        </w:r>
        <w:r w:rsidRPr="003846DA">
          <w:rPr>
            <w:rFonts w:ascii="微軟正黑體" w:eastAsia="微軟正黑體" w:hAnsi="微軟正黑體"/>
            <w:color w:val="0000FF"/>
          </w:rPr>
          <w:t>Association</w:t>
        </w:r>
      </w:hyperlink>
    </w:p>
    <w:p w:rsidR="004E74A0" w:rsidRPr="009B7A63" w:rsidRDefault="009B7A63">
      <w:pPr>
        <w:spacing w:before="291"/>
        <w:ind w:left="2171" w:right="2609"/>
        <w:jc w:val="center"/>
        <w:rPr>
          <w:rFonts w:ascii="標楷體" w:eastAsia="標楷體" w:hAnsi="標楷體"/>
          <w:b/>
          <w:sz w:val="40"/>
        </w:rPr>
      </w:pPr>
      <w:r w:rsidRPr="009B7A63">
        <w:rPr>
          <w:rFonts w:ascii="標楷體" w:eastAsia="標楷體" w:hAnsi="標楷體" w:hint="eastAsia"/>
          <w:b/>
          <w:sz w:val="40"/>
          <w:u w:val="thick"/>
        </w:rPr>
        <w:t>中華民國模糊學會會員申請表</w:t>
      </w:r>
    </w:p>
    <w:p w:rsidR="004E74A0" w:rsidRPr="009B7A63" w:rsidRDefault="004E74A0">
      <w:pPr>
        <w:pStyle w:val="a3"/>
        <w:rPr>
          <w:rFonts w:ascii="標楷體" w:eastAsia="標楷體" w:hAnsi="標楷體"/>
          <w:b/>
          <w:sz w:val="20"/>
        </w:rPr>
      </w:pPr>
    </w:p>
    <w:p w:rsidR="004E74A0" w:rsidRPr="009B7A63" w:rsidRDefault="004E74A0">
      <w:pPr>
        <w:pStyle w:val="a3"/>
        <w:spacing w:before="2"/>
        <w:rPr>
          <w:rFonts w:ascii="標楷體" w:eastAsia="標楷體" w:hAnsi="標楷體"/>
          <w:b/>
          <w:sz w:val="14"/>
        </w:rPr>
      </w:pPr>
    </w:p>
    <w:p w:rsidR="004E74A0" w:rsidRPr="009B7A63" w:rsidRDefault="009B7A63" w:rsidP="003846DA">
      <w:pPr>
        <w:spacing w:before="480" w:afterLines="100" w:after="240" w:line="240" w:lineRule="exact"/>
        <w:ind w:left="539"/>
        <w:jc w:val="center"/>
        <w:rPr>
          <w:rFonts w:ascii="標楷體" w:eastAsia="標楷體" w:hAnsi="標楷體"/>
          <w:sz w:val="27"/>
        </w:rPr>
      </w:pPr>
      <w:bookmarkStart w:id="0" w:name="1._個人資料"/>
      <w:bookmarkEnd w:id="0"/>
      <w:r w:rsidRPr="009B7A63">
        <w:rPr>
          <w:rFonts w:ascii="標楷體" w:eastAsia="標楷體" w:hAnsi="標楷體"/>
          <w:sz w:val="27"/>
        </w:rPr>
        <w:t>Please</w:t>
      </w:r>
      <w:r w:rsidRPr="009B7A63">
        <w:rPr>
          <w:rFonts w:ascii="標楷體" w:eastAsia="標楷體" w:hAnsi="標楷體"/>
          <w:spacing w:val="-7"/>
          <w:sz w:val="27"/>
        </w:rPr>
        <w:t xml:space="preserve"> </w:t>
      </w:r>
      <w:r w:rsidRPr="009B7A63">
        <w:rPr>
          <w:rFonts w:ascii="標楷體" w:eastAsia="標楷體" w:hAnsi="標楷體"/>
          <w:sz w:val="27"/>
        </w:rPr>
        <w:t>fill</w:t>
      </w:r>
      <w:r w:rsidRPr="009B7A63">
        <w:rPr>
          <w:rFonts w:ascii="標楷體" w:eastAsia="標楷體" w:hAnsi="標楷體"/>
          <w:spacing w:val="-8"/>
          <w:sz w:val="27"/>
        </w:rPr>
        <w:t xml:space="preserve"> </w:t>
      </w:r>
      <w:r w:rsidRPr="009B7A63">
        <w:rPr>
          <w:rFonts w:ascii="標楷體" w:eastAsia="標楷體" w:hAnsi="標楷體"/>
          <w:sz w:val="27"/>
        </w:rPr>
        <w:t>out</w:t>
      </w:r>
      <w:r w:rsidRPr="009B7A63">
        <w:rPr>
          <w:rFonts w:ascii="標楷體" w:eastAsia="標楷體" w:hAnsi="標楷體"/>
          <w:spacing w:val="-9"/>
          <w:sz w:val="27"/>
        </w:rPr>
        <w:t xml:space="preserve"> </w:t>
      </w:r>
      <w:r w:rsidRPr="009B7A63">
        <w:rPr>
          <w:rFonts w:ascii="標楷體" w:eastAsia="標楷體" w:hAnsi="標楷體"/>
          <w:sz w:val="27"/>
        </w:rPr>
        <w:t>the</w:t>
      </w:r>
      <w:r w:rsidRPr="009B7A63">
        <w:rPr>
          <w:rFonts w:ascii="標楷體" w:eastAsia="標楷體" w:hAnsi="標楷體"/>
          <w:spacing w:val="-6"/>
          <w:sz w:val="27"/>
        </w:rPr>
        <w:t xml:space="preserve"> </w:t>
      </w:r>
      <w:r w:rsidRPr="009B7A63">
        <w:rPr>
          <w:rFonts w:ascii="標楷體" w:eastAsia="標楷體" w:hAnsi="標楷體"/>
          <w:sz w:val="27"/>
        </w:rPr>
        <w:t>form</w:t>
      </w:r>
      <w:r w:rsidRPr="009B7A63">
        <w:rPr>
          <w:rFonts w:ascii="標楷體" w:eastAsia="標楷體" w:hAnsi="標楷體"/>
          <w:spacing w:val="-13"/>
          <w:sz w:val="27"/>
        </w:rPr>
        <w:t xml:space="preserve"> </w:t>
      </w:r>
      <w:r w:rsidRPr="009B7A63">
        <w:rPr>
          <w:rFonts w:ascii="標楷體" w:eastAsia="標楷體" w:hAnsi="標楷體"/>
          <w:sz w:val="27"/>
        </w:rPr>
        <w:t>below</w:t>
      </w:r>
      <w:r w:rsidRPr="009B7A63">
        <w:rPr>
          <w:rFonts w:ascii="標楷體" w:eastAsia="標楷體" w:hAnsi="標楷體"/>
          <w:spacing w:val="-5"/>
          <w:sz w:val="27"/>
        </w:rPr>
        <w:t xml:space="preserve"> </w:t>
      </w:r>
      <w:r w:rsidRPr="009B7A63">
        <w:rPr>
          <w:rFonts w:ascii="標楷體" w:eastAsia="標楷體" w:hAnsi="標楷體"/>
          <w:sz w:val="27"/>
        </w:rPr>
        <w:t>and</w:t>
      </w:r>
      <w:r w:rsidRPr="009B7A63">
        <w:rPr>
          <w:rFonts w:ascii="標楷體" w:eastAsia="標楷體" w:hAnsi="標楷體"/>
          <w:spacing w:val="-7"/>
          <w:sz w:val="27"/>
        </w:rPr>
        <w:t xml:space="preserve"> </w:t>
      </w:r>
      <w:r w:rsidRPr="009B7A63">
        <w:rPr>
          <w:rFonts w:ascii="標楷體" w:eastAsia="標楷體" w:hAnsi="標楷體"/>
          <w:sz w:val="27"/>
        </w:rPr>
        <w:t>mail</w:t>
      </w:r>
      <w:r w:rsidRPr="009B7A63">
        <w:rPr>
          <w:rFonts w:ascii="標楷體" w:eastAsia="標楷體" w:hAnsi="標楷體"/>
          <w:spacing w:val="-11"/>
          <w:sz w:val="27"/>
        </w:rPr>
        <w:t xml:space="preserve"> </w:t>
      </w:r>
      <w:r w:rsidRPr="009B7A63">
        <w:rPr>
          <w:rFonts w:ascii="標楷體" w:eastAsia="標楷體" w:hAnsi="標楷體"/>
          <w:sz w:val="27"/>
        </w:rPr>
        <w:t>it</w:t>
      </w:r>
      <w:r w:rsidRPr="009B7A63">
        <w:rPr>
          <w:rFonts w:ascii="標楷體" w:eastAsia="標楷體" w:hAnsi="標楷體"/>
          <w:spacing w:val="-9"/>
          <w:sz w:val="27"/>
        </w:rPr>
        <w:t xml:space="preserve"> </w:t>
      </w:r>
      <w:r w:rsidRPr="009B7A63">
        <w:rPr>
          <w:rFonts w:ascii="標楷體" w:eastAsia="標楷體" w:hAnsi="標楷體"/>
          <w:sz w:val="27"/>
        </w:rPr>
        <w:t>to</w:t>
      </w:r>
      <w:r w:rsidR="005A4968">
        <w:rPr>
          <w:rFonts w:ascii="標楷體" w:eastAsia="標楷體" w:hAnsi="標楷體" w:hint="eastAsia"/>
          <w:sz w:val="27"/>
          <w:lang w:eastAsia="zh-TW"/>
        </w:rPr>
        <w:t xml:space="preserve"> </w:t>
      </w:r>
      <w:hyperlink r:id="rId9" w:history="1">
        <w:r w:rsidRPr="006C2CD1">
          <w:rPr>
            <w:rStyle w:val="a6"/>
            <w:rFonts w:ascii="標楷體" w:eastAsia="標楷體" w:hAnsi="標楷體"/>
            <w:sz w:val="27"/>
            <w:u w:color="0000FF"/>
          </w:rPr>
          <w:t>tfsa20</w:t>
        </w:r>
        <w:r w:rsidRPr="006C2CD1">
          <w:rPr>
            <w:rStyle w:val="a6"/>
            <w:rFonts w:ascii="標楷體" w:eastAsia="標楷體" w:hAnsi="標楷體"/>
            <w:sz w:val="27"/>
            <w:u w:color="0000FF"/>
            <w:lang w:eastAsia="zh-TW"/>
          </w:rPr>
          <w:t>21</w:t>
        </w:r>
        <w:r w:rsidRPr="006C2CD1">
          <w:rPr>
            <w:rStyle w:val="a6"/>
            <w:rFonts w:ascii="標楷體" w:eastAsia="標楷體" w:hAnsi="標楷體"/>
            <w:sz w:val="27"/>
            <w:u w:color="0000FF"/>
          </w:rPr>
          <w:t>@gmail.com</w:t>
        </w:r>
      </w:hyperlink>
    </w:p>
    <w:p w:rsidR="004E74A0" w:rsidRPr="009B7A63" w:rsidRDefault="009B7A63">
      <w:pPr>
        <w:pStyle w:val="a5"/>
        <w:numPr>
          <w:ilvl w:val="0"/>
          <w:numId w:val="1"/>
        </w:numPr>
        <w:tabs>
          <w:tab w:val="left" w:pos="1209"/>
          <w:tab w:val="left" w:pos="1210"/>
        </w:tabs>
        <w:spacing w:line="452" w:lineRule="exact"/>
        <w:rPr>
          <w:rFonts w:ascii="標楷體" w:eastAsia="標楷體" w:hAnsi="標楷體"/>
          <w:b/>
          <w:sz w:val="27"/>
        </w:rPr>
      </w:pPr>
      <w:r w:rsidRPr="009B7A63">
        <w:rPr>
          <w:rFonts w:ascii="標楷體" w:eastAsia="標楷體" w:hAnsi="標楷體"/>
          <w:b/>
          <w:sz w:val="27"/>
        </w:rPr>
        <w:t>個人資料</w:t>
      </w:r>
    </w:p>
    <w:p w:rsidR="004E74A0" w:rsidRPr="009B7A63" w:rsidRDefault="004E74A0">
      <w:pPr>
        <w:pStyle w:val="a3"/>
        <w:spacing w:before="6"/>
        <w:rPr>
          <w:rFonts w:ascii="標楷體" w:eastAsia="標楷體" w:hAnsi="標楷體"/>
          <w:b/>
          <w:sz w:val="17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80"/>
      </w:tblGrid>
      <w:tr w:rsidR="004E74A0" w:rsidRPr="009B7A63">
        <w:trPr>
          <w:trHeight w:val="362"/>
        </w:trPr>
        <w:tc>
          <w:tcPr>
            <w:tcW w:w="2700" w:type="dxa"/>
          </w:tcPr>
          <w:p w:rsidR="004E74A0" w:rsidRPr="009B7A63" w:rsidRDefault="009B7A63">
            <w:pPr>
              <w:pStyle w:val="TableParagraph"/>
              <w:spacing w:line="3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中文姓名</w:t>
            </w:r>
          </w:p>
        </w:tc>
        <w:tc>
          <w:tcPr>
            <w:tcW w:w="6480" w:type="dxa"/>
          </w:tcPr>
          <w:p w:rsidR="004E74A0" w:rsidRPr="009B7A63" w:rsidRDefault="004E74A0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4E74A0" w:rsidRPr="009B7A63">
        <w:trPr>
          <w:trHeight w:val="361"/>
        </w:trPr>
        <w:tc>
          <w:tcPr>
            <w:tcW w:w="2700" w:type="dxa"/>
          </w:tcPr>
          <w:p w:rsidR="004E74A0" w:rsidRPr="009B7A63" w:rsidRDefault="009B7A63">
            <w:pPr>
              <w:pStyle w:val="TableParagraph"/>
              <w:spacing w:line="30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6480" w:type="dxa"/>
          </w:tcPr>
          <w:p w:rsidR="004E74A0" w:rsidRPr="009B7A63" w:rsidRDefault="004E74A0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4E74A0" w:rsidRPr="009B7A63">
        <w:trPr>
          <w:trHeight w:val="361"/>
        </w:trPr>
        <w:tc>
          <w:tcPr>
            <w:tcW w:w="2700" w:type="dxa"/>
          </w:tcPr>
          <w:p w:rsidR="004E74A0" w:rsidRPr="009B7A63" w:rsidRDefault="009B7A63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6480" w:type="dxa"/>
          </w:tcPr>
          <w:p w:rsidR="004E74A0" w:rsidRPr="009B7A63" w:rsidRDefault="004E74A0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4E74A0" w:rsidRPr="009B7A63">
        <w:trPr>
          <w:trHeight w:val="359"/>
        </w:trPr>
        <w:tc>
          <w:tcPr>
            <w:tcW w:w="2700" w:type="dxa"/>
          </w:tcPr>
          <w:p w:rsidR="004E74A0" w:rsidRPr="009B7A63" w:rsidRDefault="009B7A6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所屬單位</w:t>
            </w:r>
          </w:p>
        </w:tc>
        <w:tc>
          <w:tcPr>
            <w:tcW w:w="6480" w:type="dxa"/>
          </w:tcPr>
          <w:p w:rsidR="004E74A0" w:rsidRPr="009B7A63" w:rsidRDefault="004E74A0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4E74A0" w:rsidRPr="009B7A63">
        <w:trPr>
          <w:trHeight w:val="361"/>
        </w:trPr>
        <w:tc>
          <w:tcPr>
            <w:tcW w:w="2700" w:type="dxa"/>
          </w:tcPr>
          <w:p w:rsidR="004E74A0" w:rsidRPr="009B7A63" w:rsidRDefault="009B7A6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6480" w:type="dxa"/>
          </w:tcPr>
          <w:p w:rsidR="004E74A0" w:rsidRPr="009B7A63" w:rsidRDefault="004E74A0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4E74A0" w:rsidRPr="009B7A63">
        <w:trPr>
          <w:trHeight w:val="359"/>
        </w:trPr>
        <w:tc>
          <w:tcPr>
            <w:tcW w:w="2700" w:type="dxa"/>
          </w:tcPr>
          <w:p w:rsidR="004E74A0" w:rsidRPr="009B7A63" w:rsidRDefault="009B7A6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職稱</w:t>
            </w:r>
          </w:p>
        </w:tc>
        <w:tc>
          <w:tcPr>
            <w:tcW w:w="6480" w:type="dxa"/>
          </w:tcPr>
          <w:p w:rsidR="004E74A0" w:rsidRPr="009B7A63" w:rsidRDefault="004E74A0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4E74A0" w:rsidRPr="009B7A63">
        <w:trPr>
          <w:trHeight w:val="361"/>
        </w:trPr>
        <w:tc>
          <w:tcPr>
            <w:tcW w:w="2700" w:type="dxa"/>
          </w:tcPr>
          <w:p w:rsidR="004E74A0" w:rsidRPr="009B7A63" w:rsidRDefault="009B7A6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中文地址(寄送收據用)</w:t>
            </w:r>
          </w:p>
        </w:tc>
        <w:tc>
          <w:tcPr>
            <w:tcW w:w="6480" w:type="dxa"/>
          </w:tcPr>
          <w:p w:rsidR="004E74A0" w:rsidRPr="009B7A63" w:rsidRDefault="009B7A63">
            <w:pPr>
              <w:pStyle w:val="TableParagraph"/>
              <w:ind w:left="4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(郵遞區號)</w:t>
            </w:r>
          </w:p>
        </w:tc>
      </w:tr>
    </w:tbl>
    <w:p w:rsidR="004E74A0" w:rsidRPr="009B7A63" w:rsidRDefault="009B7A63">
      <w:pPr>
        <w:pStyle w:val="a5"/>
        <w:numPr>
          <w:ilvl w:val="0"/>
          <w:numId w:val="1"/>
        </w:numPr>
        <w:tabs>
          <w:tab w:val="left" w:pos="994"/>
        </w:tabs>
        <w:spacing w:before="243"/>
        <w:ind w:left="993" w:hanging="274"/>
        <w:rPr>
          <w:rFonts w:ascii="標楷體" w:eastAsia="標楷體" w:hAnsi="標楷體"/>
          <w:b/>
          <w:sz w:val="25"/>
        </w:rPr>
      </w:pPr>
      <w:r w:rsidRPr="009B7A63">
        <w:rPr>
          <w:rFonts w:ascii="標楷體" w:eastAsia="標楷體" w:hAnsi="標楷體"/>
          <w:b/>
          <w:sz w:val="27"/>
        </w:rPr>
        <w:t>入會類型</w:t>
      </w:r>
    </w:p>
    <w:p w:rsidR="004E74A0" w:rsidRPr="009B7A63" w:rsidRDefault="004E74A0">
      <w:pPr>
        <w:pStyle w:val="a3"/>
        <w:spacing w:before="2"/>
        <w:rPr>
          <w:rFonts w:ascii="標楷體" w:eastAsia="標楷體" w:hAnsi="標楷體"/>
          <w:b/>
          <w:sz w:val="19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084"/>
        <w:gridCol w:w="480"/>
        <w:gridCol w:w="1716"/>
        <w:gridCol w:w="2196"/>
      </w:tblGrid>
      <w:tr w:rsidR="004E74A0" w:rsidRPr="009B7A63">
        <w:trPr>
          <w:trHeight w:val="362"/>
        </w:trPr>
        <w:tc>
          <w:tcPr>
            <w:tcW w:w="6984" w:type="dxa"/>
            <w:gridSpan w:val="4"/>
          </w:tcPr>
          <w:p w:rsidR="004E74A0" w:rsidRPr="009B7A63" w:rsidRDefault="009B7A63">
            <w:pPr>
              <w:pStyle w:val="TableParagraph"/>
              <w:ind w:left="3231" w:right="3222"/>
              <w:jc w:val="center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類型</w:t>
            </w:r>
          </w:p>
        </w:tc>
        <w:tc>
          <w:tcPr>
            <w:tcW w:w="2196" w:type="dxa"/>
          </w:tcPr>
          <w:p w:rsidR="004E74A0" w:rsidRPr="009B7A63" w:rsidRDefault="009B7A63">
            <w:pPr>
              <w:pStyle w:val="TableParagraph"/>
              <w:ind w:left="839" w:right="827"/>
              <w:jc w:val="center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金額</w:t>
            </w:r>
          </w:p>
        </w:tc>
      </w:tr>
      <w:tr w:rsidR="004E74A0" w:rsidRPr="009B7A63">
        <w:trPr>
          <w:trHeight w:val="359"/>
        </w:trPr>
        <w:tc>
          <w:tcPr>
            <w:tcW w:w="2704" w:type="dxa"/>
            <w:vMerge w:val="restart"/>
          </w:tcPr>
          <w:p w:rsidR="004E74A0" w:rsidRPr="009B7A63" w:rsidRDefault="004E74A0">
            <w:pPr>
              <w:pStyle w:val="TableParagraph"/>
              <w:spacing w:before="13" w:line="240" w:lineRule="auto"/>
              <w:rPr>
                <w:rFonts w:ascii="標楷體" w:eastAsia="標楷體" w:hAnsi="標楷體"/>
                <w:b/>
                <w:sz w:val="18"/>
              </w:rPr>
            </w:pPr>
          </w:p>
          <w:p w:rsidR="004E74A0" w:rsidRPr="009B7A63" w:rsidRDefault="009B7A63">
            <w:pPr>
              <w:pStyle w:val="TableParagraph"/>
              <w:spacing w:line="240" w:lineRule="auto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年度會員</w:t>
            </w:r>
          </w:p>
        </w:tc>
        <w:tc>
          <w:tcPr>
            <w:tcW w:w="4280" w:type="dxa"/>
            <w:gridSpan w:val="3"/>
          </w:tcPr>
          <w:p w:rsidR="004E74A0" w:rsidRPr="009B7A63" w:rsidRDefault="009B7A63">
            <w:pPr>
              <w:pStyle w:val="TableParagraph"/>
              <w:ind w:left="103"/>
              <w:rPr>
                <w:rFonts w:ascii="標楷體" w:eastAsia="標楷體" w:hAnsi="標楷體"/>
                <w:sz w:val="24"/>
                <w:lang w:eastAsia="zh-TW"/>
              </w:rPr>
            </w:pPr>
            <w:r w:rsidRPr="009B7A63">
              <w:rPr>
                <w:rFonts w:ascii="標楷體" w:eastAsia="標楷體" w:hAnsi="標楷體"/>
                <w:sz w:val="24"/>
                <w:lang w:eastAsia="zh-TW"/>
              </w:rPr>
              <w:t>個人會員年度會費 NT$ 1,000</w:t>
            </w:r>
          </w:p>
        </w:tc>
        <w:tc>
          <w:tcPr>
            <w:tcW w:w="2196" w:type="dxa"/>
          </w:tcPr>
          <w:p w:rsidR="004E74A0" w:rsidRPr="009B7A63" w:rsidRDefault="009B7A6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NT$</w:t>
            </w:r>
          </w:p>
        </w:tc>
      </w:tr>
      <w:tr w:rsidR="004E74A0" w:rsidRPr="009B7A63">
        <w:trPr>
          <w:trHeight w:val="359"/>
        </w:trPr>
        <w:tc>
          <w:tcPr>
            <w:tcW w:w="2704" w:type="dxa"/>
            <w:vMerge/>
            <w:tcBorders>
              <w:top w:val="nil"/>
            </w:tcBorders>
          </w:tcPr>
          <w:p w:rsidR="004E74A0" w:rsidRPr="009B7A63" w:rsidRDefault="004E74A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84" w:type="dxa"/>
            <w:tcBorders>
              <w:right w:val="nil"/>
            </w:tcBorders>
          </w:tcPr>
          <w:p w:rsidR="004E74A0" w:rsidRPr="009B7A63" w:rsidRDefault="009B7A63">
            <w:pPr>
              <w:pStyle w:val="TableParagraph"/>
              <w:ind w:right="53"/>
              <w:jc w:val="right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學生會員年度會費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4E74A0" w:rsidRPr="009B7A63" w:rsidRDefault="009B7A63">
            <w:pPr>
              <w:pStyle w:val="TableParagraph"/>
              <w:ind w:right="53"/>
              <w:jc w:val="right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NT$</w:t>
            </w:r>
          </w:p>
        </w:tc>
        <w:tc>
          <w:tcPr>
            <w:tcW w:w="1716" w:type="dxa"/>
            <w:tcBorders>
              <w:left w:val="nil"/>
            </w:tcBorders>
          </w:tcPr>
          <w:p w:rsidR="004E74A0" w:rsidRPr="009B7A63" w:rsidRDefault="009B7A63">
            <w:pPr>
              <w:pStyle w:val="TableParagraph"/>
              <w:ind w:left="64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500</w:t>
            </w:r>
          </w:p>
        </w:tc>
        <w:tc>
          <w:tcPr>
            <w:tcW w:w="2196" w:type="dxa"/>
          </w:tcPr>
          <w:p w:rsidR="004E74A0" w:rsidRPr="009B7A63" w:rsidRDefault="009B7A6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NT$</w:t>
            </w:r>
          </w:p>
        </w:tc>
      </w:tr>
      <w:tr w:rsidR="004E74A0" w:rsidRPr="009B7A63">
        <w:trPr>
          <w:trHeight w:val="361"/>
        </w:trPr>
        <w:tc>
          <w:tcPr>
            <w:tcW w:w="2704" w:type="dxa"/>
            <w:vMerge/>
            <w:tcBorders>
              <w:top w:val="nil"/>
            </w:tcBorders>
          </w:tcPr>
          <w:p w:rsidR="004E74A0" w:rsidRPr="009B7A63" w:rsidRDefault="004E74A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84" w:type="dxa"/>
            <w:tcBorders>
              <w:right w:val="nil"/>
            </w:tcBorders>
          </w:tcPr>
          <w:p w:rsidR="004E74A0" w:rsidRPr="009B7A63" w:rsidRDefault="009B7A63">
            <w:pPr>
              <w:pStyle w:val="TableParagraph"/>
              <w:spacing w:line="298" w:lineRule="exact"/>
              <w:ind w:right="53"/>
              <w:jc w:val="right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團體會員年度會費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4E74A0" w:rsidRPr="009B7A63" w:rsidRDefault="009B7A63">
            <w:pPr>
              <w:pStyle w:val="TableParagraph"/>
              <w:spacing w:line="298" w:lineRule="exact"/>
              <w:ind w:right="53"/>
              <w:jc w:val="right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NT$</w:t>
            </w:r>
          </w:p>
        </w:tc>
        <w:tc>
          <w:tcPr>
            <w:tcW w:w="1716" w:type="dxa"/>
            <w:tcBorders>
              <w:left w:val="nil"/>
            </w:tcBorders>
          </w:tcPr>
          <w:p w:rsidR="004E74A0" w:rsidRPr="009B7A63" w:rsidRDefault="009B7A63">
            <w:pPr>
              <w:pStyle w:val="TableParagraph"/>
              <w:spacing w:line="298" w:lineRule="exact"/>
              <w:ind w:left="64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5,000</w:t>
            </w:r>
          </w:p>
        </w:tc>
        <w:tc>
          <w:tcPr>
            <w:tcW w:w="2196" w:type="dxa"/>
          </w:tcPr>
          <w:p w:rsidR="004E74A0" w:rsidRPr="009B7A63" w:rsidRDefault="009B7A63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NT$</w:t>
            </w:r>
          </w:p>
        </w:tc>
      </w:tr>
      <w:tr w:rsidR="004E74A0" w:rsidRPr="009B7A63">
        <w:trPr>
          <w:trHeight w:val="362"/>
        </w:trPr>
        <w:tc>
          <w:tcPr>
            <w:tcW w:w="2704" w:type="dxa"/>
            <w:vMerge w:val="restart"/>
          </w:tcPr>
          <w:p w:rsidR="004E74A0" w:rsidRPr="009B7A63" w:rsidRDefault="009B7A63">
            <w:pPr>
              <w:pStyle w:val="TableParagraph"/>
              <w:spacing w:before="141" w:line="240" w:lineRule="auto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永久會員</w:t>
            </w:r>
          </w:p>
        </w:tc>
        <w:tc>
          <w:tcPr>
            <w:tcW w:w="2084" w:type="dxa"/>
            <w:tcBorders>
              <w:right w:val="nil"/>
            </w:tcBorders>
          </w:tcPr>
          <w:p w:rsidR="004E74A0" w:rsidRPr="009B7A63" w:rsidRDefault="009B7A63">
            <w:pPr>
              <w:pStyle w:val="TableParagraph"/>
              <w:ind w:right="53"/>
              <w:jc w:val="right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個人會員永久會費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4E74A0" w:rsidRPr="009B7A63" w:rsidRDefault="009B7A63">
            <w:pPr>
              <w:pStyle w:val="TableParagraph"/>
              <w:ind w:right="53"/>
              <w:jc w:val="right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NT$</w:t>
            </w:r>
          </w:p>
        </w:tc>
        <w:tc>
          <w:tcPr>
            <w:tcW w:w="1716" w:type="dxa"/>
            <w:tcBorders>
              <w:left w:val="nil"/>
            </w:tcBorders>
          </w:tcPr>
          <w:p w:rsidR="004E74A0" w:rsidRPr="009B7A63" w:rsidRDefault="009B7A63">
            <w:pPr>
              <w:pStyle w:val="TableParagraph"/>
              <w:ind w:left="64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12,000</w:t>
            </w:r>
          </w:p>
        </w:tc>
        <w:tc>
          <w:tcPr>
            <w:tcW w:w="2196" w:type="dxa"/>
          </w:tcPr>
          <w:p w:rsidR="004E74A0" w:rsidRPr="009B7A63" w:rsidRDefault="009B7A6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NT$</w:t>
            </w:r>
          </w:p>
        </w:tc>
      </w:tr>
      <w:tr w:rsidR="004E74A0" w:rsidRPr="009B7A63">
        <w:trPr>
          <w:trHeight w:val="359"/>
        </w:trPr>
        <w:tc>
          <w:tcPr>
            <w:tcW w:w="2704" w:type="dxa"/>
            <w:vMerge/>
            <w:tcBorders>
              <w:top w:val="nil"/>
            </w:tcBorders>
          </w:tcPr>
          <w:p w:rsidR="004E74A0" w:rsidRPr="009B7A63" w:rsidRDefault="004E74A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84" w:type="dxa"/>
            <w:tcBorders>
              <w:right w:val="nil"/>
            </w:tcBorders>
          </w:tcPr>
          <w:p w:rsidR="004E74A0" w:rsidRPr="009B7A63" w:rsidRDefault="009B7A63">
            <w:pPr>
              <w:pStyle w:val="TableParagraph"/>
              <w:ind w:right="53"/>
              <w:jc w:val="right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團體會員永久會費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4E74A0" w:rsidRPr="009B7A63" w:rsidRDefault="009B7A63">
            <w:pPr>
              <w:pStyle w:val="TableParagraph"/>
              <w:ind w:right="53"/>
              <w:jc w:val="right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NT$</w:t>
            </w:r>
          </w:p>
        </w:tc>
        <w:tc>
          <w:tcPr>
            <w:tcW w:w="1716" w:type="dxa"/>
            <w:tcBorders>
              <w:left w:val="nil"/>
            </w:tcBorders>
          </w:tcPr>
          <w:p w:rsidR="004E74A0" w:rsidRPr="009B7A63" w:rsidRDefault="009B7A63">
            <w:pPr>
              <w:pStyle w:val="TableParagraph"/>
              <w:ind w:left="64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100,000</w:t>
            </w:r>
          </w:p>
        </w:tc>
        <w:tc>
          <w:tcPr>
            <w:tcW w:w="2196" w:type="dxa"/>
          </w:tcPr>
          <w:p w:rsidR="004E74A0" w:rsidRPr="009B7A63" w:rsidRDefault="009B7A6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NT$</w:t>
            </w:r>
          </w:p>
        </w:tc>
      </w:tr>
      <w:tr w:rsidR="004E74A0" w:rsidRPr="009B7A63">
        <w:trPr>
          <w:trHeight w:val="362"/>
        </w:trPr>
        <w:tc>
          <w:tcPr>
            <w:tcW w:w="2704" w:type="dxa"/>
          </w:tcPr>
          <w:p w:rsidR="004E74A0" w:rsidRPr="009B7A63" w:rsidRDefault="009B7A6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總金額</w:t>
            </w:r>
          </w:p>
        </w:tc>
        <w:tc>
          <w:tcPr>
            <w:tcW w:w="4280" w:type="dxa"/>
            <w:gridSpan w:val="3"/>
          </w:tcPr>
          <w:p w:rsidR="004E74A0" w:rsidRPr="009B7A63" w:rsidRDefault="004E74A0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96" w:type="dxa"/>
          </w:tcPr>
          <w:p w:rsidR="004E74A0" w:rsidRPr="009B7A63" w:rsidRDefault="009B7A63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B7A63">
              <w:rPr>
                <w:rFonts w:ascii="標楷體" w:eastAsia="標楷體" w:hAnsi="標楷體"/>
                <w:sz w:val="24"/>
              </w:rPr>
              <w:t>NT$</w:t>
            </w:r>
          </w:p>
        </w:tc>
      </w:tr>
    </w:tbl>
    <w:p w:rsidR="004E74A0" w:rsidRPr="009B7A63" w:rsidRDefault="004E74A0">
      <w:pPr>
        <w:pStyle w:val="a3"/>
        <w:spacing w:before="15"/>
        <w:rPr>
          <w:rFonts w:ascii="標楷體" w:eastAsia="標楷體" w:hAnsi="標楷體"/>
          <w:b/>
          <w:sz w:val="15"/>
        </w:rPr>
      </w:pPr>
    </w:p>
    <w:p w:rsidR="003846DA" w:rsidRPr="003846DA" w:rsidRDefault="009B7A63">
      <w:pPr>
        <w:pStyle w:val="a3"/>
        <w:spacing w:before="57" w:line="242" w:lineRule="auto"/>
        <w:ind w:left="1492" w:right="2036" w:hanging="773"/>
        <w:rPr>
          <w:rFonts w:ascii="標楷體" w:eastAsia="標楷體" w:hAnsi="標楷體"/>
          <w:spacing w:val="-2"/>
          <w:sz w:val="32"/>
          <w:szCs w:val="20"/>
          <w:lang w:eastAsia="zh-TW"/>
        </w:rPr>
      </w:pPr>
      <w:r w:rsidRPr="003846DA">
        <w:rPr>
          <w:rFonts w:ascii="標楷體" w:eastAsia="標楷體" w:hAnsi="標楷體"/>
          <w:spacing w:val="-2"/>
          <w:sz w:val="32"/>
          <w:szCs w:val="20"/>
          <w:lang w:eastAsia="zh-TW"/>
        </w:rPr>
        <w:t>*備註：</w:t>
      </w:r>
    </w:p>
    <w:p w:rsidR="003846DA" w:rsidRPr="003846DA" w:rsidRDefault="009B7A63" w:rsidP="003846DA">
      <w:pPr>
        <w:pStyle w:val="a3"/>
        <w:numPr>
          <w:ilvl w:val="0"/>
          <w:numId w:val="3"/>
        </w:numPr>
        <w:spacing w:before="57" w:line="242" w:lineRule="auto"/>
        <w:ind w:right="2036"/>
        <w:rPr>
          <w:rFonts w:ascii="標楷體" w:eastAsia="標楷體" w:hAnsi="標楷體"/>
          <w:color w:val="000000" w:themeColor="text1"/>
          <w:spacing w:val="-1"/>
          <w:sz w:val="24"/>
          <w:szCs w:val="20"/>
          <w:lang w:eastAsia="zh-TW"/>
        </w:rPr>
      </w:pPr>
      <w:r w:rsidRPr="003846DA">
        <w:rPr>
          <w:rFonts w:ascii="標楷體" w:eastAsia="標楷體" w:hAnsi="標楷體"/>
          <w:color w:val="000000" w:themeColor="text1"/>
          <w:spacing w:val="-7"/>
          <w:sz w:val="24"/>
          <w:szCs w:val="20"/>
          <w:lang w:eastAsia="zh-TW"/>
        </w:rPr>
        <w:t xml:space="preserve">填妥此表格後，請連同繳費單據 </w:t>
      </w:r>
      <w:r w:rsidRPr="003846DA">
        <w:rPr>
          <w:rFonts w:ascii="標楷體" w:eastAsia="標楷體" w:hAnsi="標楷體"/>
          <w:color w:val="000000" w:themeColor="text1"/>
          <w:spacing w:val="-1"/>
          <w:sz w:val="24"/>
          <w:szCs w:val="20"/>
          <w:lang w:eastAsia="zh-TW"/>
        </w:rPr>
        <w:t>mail</w:t>
      </w:r>
      <w:r w:rsidRPr="003846DA">
        <w:rPr>
          <w:rFonts w:ascii="標楷體" w:eastAsia="標楷體" w:hAnsi="標楷體"/>
          <w:color w:val="000000" w:themeColor="text1"/>
          <w:spacing w:val="-39"/>
          <w:sz w:val="24"/>
          <w:szCs w:val="20"/>
          <w:lang w:eastAsia="zh-TW"/>
        </w:rPr>
        <w:t xml:space="preserve"> 至 </w:t>
      </w:r>
      <w:hyperlink r:id="rId10" w:history="1">
        <w:r w:rsidRPr="003846DA">
          <w:rPr>
            <w:rStyle w:val="a6"/>
            <w:rFonts w:ascii="標楷體" w:eastAsia="標楷體" w:hAnsi="標楷體"/>
            <w:color w:val="000000" w:themeColor="text1"/>
            <w:spacing w:val="-1"/>
            <w:sz w:val="24"/>
            <w:szCs w:val="20"/>
            <w:u w:color="0000FF"/>
            <w:lang w:eastAsia="zh-TW"/>
          </w:rPr>
          <w:t>tfsa2021@gmail.com</w:t>
        </w:r>
      </w:hyperlink>
      <w:r w:rsidRPr="003846DA">
        <w:rPr>
          <w:rFonts w:ascii="標楷體" w:eastAsia="標楷體" w:hAnsi="標楷體"/>
          <w:color w:val="000000" w:themeColor="text1"/>
          <w:spacing w:val="-1"/>
          <w:sz w:val="24"/>
          <w:szCs w:val="20"/>
          <w:lang w:eastAsia="zh-TW"/>
        </w:rPr>
        <w:t>。</w:t>
      </w:r>
    </w:p>
    <w:p w:rsidR="003846DA" w:rsidRPr="003846DA" w:rsidRDefault="009B7A63" w:rsidP="003846DA">
      <w:pPr>
        <w:pStyle w:val="a3"/>
        <w:numPr>
          <w:ilvl w:val="0"/>
          <w:numId w:val="4"/>
        </w:numPr>
        <w:spacing w:before="57" w:line="242" w:lineRule="auto"/>
        <w:ind w:right="2036"/>
        <w:rPr>
          <w:rFonts w:ascii="標楷體" w:eastAsia="標楷體" w:hAnsi="標楷體"/>
          <w:color w:val="000000" w:themeColor="text1"/>
          <w:sz w:val="24"/>
          <w:szCs w:val="20"/>
          <w:lang w:eastAsia="zh-TW"/>
        </w:rPr>
      </w:pPr>
      <w:r w:rsidRPr="003846DA">
        <w:rPr>
          <w:rFonts w:ascii="標楷體" w:eastAsia="標楷體" w:hAnsi="標楷體"/>
          <w:color w:val="000000" w:themeColor="text1"/>
          <w:sz w:val="24"/>
          <w:szCs w:val="20"/>
          <w:lang w:eastAsia="zh-TW"/>
        </w:rPr>
        <w:t>『郵政劃撥』，</w:t>
      </w:r>
      <w:r w:rsidRPr="003846DA">
        <w:rPr>
          <w:rFonts w:ascii="標楷體" w:eastAsia="標楷體" w:hAnsi="標楷體" w:hint="eastAsia"/>
          <w:color w:val="000000" w:themeColor="text1"/>
          <w:sz w:val="24"/>
          <w:szCs w:val="20"/>
          <w:lang w:eastAsia="zh-TW"/>
        </w:rPr>
        <w:t xml:space="preserve"> </w:t>
      </w:r>
      <w:r w:rsidRPr="003846DA">
        <w:rPr>
          <w:rFonts w:ascii="標楷體" w:eastAsia="標楷體" w:hAnsi="標楷體"/>
          <w:color w:val="000000" w:themeColor="text1"/>
          <w:sz w:val="24"/>
          <w:szCs w:val="20"/>
          <w:lang w:eastAsia="zh-TW"/>
        </w:rPr>
        <w:t>帳</w:t>
      </w:r>
      <w:bookmarkStart w:id="1" w:name="_GoBack"/>
      <w:bookmarkEnd w:id="1"/>
      <w:r w:rsidRPr="003846DA">
        <w:rPr>
          <w:rFonts w:ascii="標楷體" w:eastAsia="標楷體" w:hAnsi="標楷體"/>
          <w:color w:val="000000" w:themeColor="text1"/>
          <w:sz w:val="24"/>
          <w:szCs w:val="20"/>
          <w:lang w:eastAsia="zh-TW"/>
        </w:rPr>
        <w:t>號：</w:t>
      </w:r>
      <w:r w:rsidR="00B34BDD" w:rsidRPr="003846DA">
        <w:rPr>
          <w:rFonts w:ascii="標楷體" w:eastAsia="標楷體" w:hAnsi="標楷體" w:hint="eastAsia"/>
          <w:color w:val="000000" w:themeColor="text1"/>
          <w:sz w:val="24"/>
          <w:szCs w:val="20"/>
          <w:lang w:eastAsia="zh-TW"/>
        </w:rPr>
        <w:t>50461268</w:t>
      </w:r>
      <w:r w:rsidRPr="003846DA">
        <w:rPr>
          <w:rFonts w:ascii="標楷體" w:eastAsia="標楷體" w:hAnsi="標楷體"/>
          <w:color w:val="000000" w:themeColor="text1"/>
          <w:spacing w:val="16"/>
          <w:sz w:val="24"/>
          <w:szCs w:val="20"/>
          <w:lang w:eastAsia="zh-TW"/>
        </w:rPr>
        <w:t xml:space="preserve"> </w:t>
      </w:r>
    </w:p>
    <w:p w:rsidR="003846DA" w:rsidRPr="003846DA" w:rsidRDefault="008A0EC9" w:rsidP="003846DA">
      <w:pPr>
        <w:pStyle w:val="a3"/>
        <w:spacing w:before="57" w:line="242" w:lineRule="auto"/>
        <w:ind w:left="1209" w:right="2036"/>
        <w:rPr>
          <w:rFonts w:ascii="標楷體" w:eastAsia="標楷體" w:hAnsi="標楷體"/>
          <w:color w:val="000000" w:themeColor="text1"/>
          <w:sz w:val="24"/>
          <w:szCs w:val="20"/>
          <w:lang w:eastAsia="zh-TW"/>
        </w:rPr>
      </w:pPr>
      <w:r w:rsidRPr="003846DA">
        <w:rPr>
          <w:rFonts w:ascii="標楷體" w:eastAsia="標楷體" w:hAnsi="標楷體"/>
          <w:color w:val="000000" w:themeColor="text1"/>
          <w:sz w:val="24"/>
          <w:szCs w:val="20"/>
          <w:lang w:eastAsia="zh-TW"/>
        </w:rPr>
        <w:t>戶名：中華民國模糊學會</w:t>
      </w:r>
      <w:r w:rsidRPr="003846DA">
        <w:rPr>
          <w:rFonts w:ascii="標楷體" w:eastAsia="標楷體" w:hAnsi="標楷體" w:hint="eastAsia"/>
          <w:color w:val="000000" w:themeColor="text1"/>
          <w:sz w:val="24"/>
          <w:szCs w:val="20"/>
          <w:lang w:eastAsia="zh-TW"/>
        </w:rPr>
        <w:t>莊鎮嘉</w:t>
      </w:r>
    </w:p>
    <w:p w:rsidR="003846DA" w:rsidRPr="003846DA" w:rsidRDefault="003846DA" w:rsidP="003846DA">
      <w:pPr>
        <w:pStyle w:val="a3"/>
        <w:numPr>
          <w:ilvl w:val="0"/>
          <w:numId w:val="4"/>
        </w:numPr>
        <w:spacing w:before="57" w:line="242" w:lineRule="auto"/>
        <w:ind w:right="2036"/>
        <w:rPr>
          <w:rFonts w:ascii="標楷體" w:eastAsia="標楷體" w:hAnsi="標楷體"/>
          <w:color w:val="000000" w:themeColor="text1"/>
          <w:spacing w:val="-2"/>
          <w:sz w:val="24"/>
          <w:szCs w:val="20"/>
          <w:u w:val="single" w:color="0000FF"/>
        </w:rPr>
      </w:pPr>
      <w:r w:rsidRPr="003846DA">
        <w:rPr>
          <w:rFonts w:ascii="標楷體" w:eastAsia="標楷體" w:hAnsi="標楷體"/>
          <w:color w:val="000000" w:themeColor="text1"/>
          <w:spacing w:val="-2"/>
          <w:sz w:val="24"/>
          <w:szCs w:val="20"/>
        </w:rPr>
        <w:t>Website</w:t>
      </w:r>
      <w:r w:rsidRPr="003846DA">
        <w:rPr>
          <w:rFonts w:ascii="標楷體" w:eastAsia="標楷體" w:hAnsi="標楷體" w:hint="eastAsia"/>
          <w:b/>
          <w:color w:val="000000" w:themeColor="text1"/>
          <w:spacing w:val="-2"/>
          <w:sz w:val="24"/>
          <w:szCs w:val="20"/>
          <w:lang w:eastAsia="zh-TW"/>
        </w:rPr>
        <w:t xml:space="preserve"> : </w:t>
      </w:r>
      <w:hyperlink r:id="rId11" w:history="1">
        <w:r w:rsidRPr="003846DA">
          <w:rPr>
            <w:rStyle w:val="a6"/>
            <w:rFonts w:ascii="標楷體" w:eastAsia="標楷體" w:hAnsi="標楷體"/>
            <w:color w:val="000000" w:themeColor="text1"/>
            <w:spacing w:val="-2"/>
            <w:sz w:val="24"/>
            <w:szCs w:val="20"/>
            <w:u w:color="0000FF"/>
          </w:rPr>
          <w:t>http://www.fuzzy.org.tw/wordpress/?page_id=35</w:t>
        </w:r>
      </w:hyperlink>
    </w:p>
    <w:p w:rsidR="003846DA" w:rsidRPr="003846DA" w:rsidRDefault="003846DA" w:rsidP="003846DA">
      <w:pPr>
        <w:pStyle w:val="a3"/>
        <w:numPr>
          <w:ilvl w:val="0"/>
          <w:numId w:val="4"/>
        </w:numPr>
        <w:spacing w:before="57" w:line="242" w:lineRule="auto"/>
        <w:ind w:right="2036"/>
        <w:rPr>
          <w:rFonts w:ascii="標楷體" w:eastAsia="標楷體" w:hAnsi="標楷體" w:hint="eastAsia"/>
          <w:color w:val="000000" w:themeColor="text1"/>
          <w:sz w:val="24"/>
          <w:szCs w:val="20"/>
        </w:rPr>
      </w:pPr>
      <w:r w:rsidRPr="003846DA">
        <w:rPr>
          <w:rFonts w:ascii="標楷體" w:eastAsia="標楷體" w:hAnsi="標楷體"/>
          <w:color w:val="000000" w:themeColor="text1"/>
          <w:sz w:val="24"/>
          <w:szCs w:val="20"/>
        </w:rPr>
        <w:t>E-mail：</w:t>
      </w:r>
      <w:hyperlink r:id="rId12" w:history="1">
        <w:r w:rsidRPr="003846DA">
          <w:rPr>
            <w:rStyle w:val="a6"/>
            <w:rFonts w:ascii="標楷體" w:eastAsia="標楷體" w:hAnsi="標楷體"/>
            <w:color w:val="000000" w:themeColor="text1"/>
            <w:sz w:val="24"/>
            <w:szCs w:val="20"/>
            <w:u w:color="0000FF"/>
          </w:rPr>
          <w:t>tfsa20</w:t>
        </w:r>
        <w:r w:rsidRPr="003846DA">
          <w:rPr>
            <w:rStyle w:val="a6"/>
            <w:rFonts w:ascii="標楷體" w:eastAsia="標楷體" w:hAnsi="標楷體"/>
            <w:color w:val="000000" w:themeColor="text1"/>
            <w:sz w:val="24"/>
            <w:szCs w:val="20"/>
            <w:u w:color="0000FF"/>
            <w:lang w:eastAsia="zh-TW"/>
          </w:rPr>
          <w:t>21</w:t>
        </w:r>
        <w:r w:rsidRPr="003846DA">
          <w:rPr>
            <w:rStyle w:val="a6"/>
            <w:rFonts w:ascii="標楷體" w:eastAsia="標楷體" w:hAnsi="標楷體"/>
            <w:color w:val="000000" w:themeColor="text1"/>
            <w:sz w:val="24"/>
            <w:szCs w:val="20"/>
            <w:u w:color="0000FF"/>
          </w:rPr>
          <w:t>@gmail.com</w:t>
        </w:r>
      </w:hyperlink>
    </w:p>
    <w:sectPr w:rsidR="003846DA" w:rsidRPr="003846DA">
      <w:type w:val="continuous"/>
      <w:pgSz w:w="11920" w:h="16850"/>
      <w:pgMar w:top="1040" w:right="8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02" w:rsidRDefault="00594E02" w:rsidP="005A4968">
      <w:r>
        <w:separator/>
      </w:r>
    </w:p>
  </w:endnote>
  <w:endnote w:type="continuationSeparator" w:id="0">
    <w:p w:rsidR="00594E02" w:rsidRDefault="00594E02" w:rsidP="005A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02" w:rsidRDefault="00594E02" w:rsidP="005A4968">
      <w:r>
        <w:separator/>
      </w:r>
    </w:p>
  </w:footnote>
  <w:footnote w:type="continuationSeparator" w:id="0">
    <w:p w:rsidR="00594E02" w:rsidRDefault="00594E02" w:rsidP="005A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6802"/>
    <w:multiLevelType w:val="hybridMultilevel"/>
    <w:tmpl w:val="E264C582"/>
    <w:lvl w:ilvl="0" w:tplc="C6D8C5D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1" w15:restartNumberingAfterBreak="0">
    <w:nsid w:val="32302025"/>
    <w:multiLevelType w:val="hybridMultilevel"/>
    <w:tmpl w:val="A0CC4C12"/>
    <w:lvl w:ilvl="0" w:tplc="EAEE3B70">
      <w:start w:val="1"/>
      <w:numFmt w:val="decimal"/>
      <w:lvlText w:val="%1."/>
      <w:lvlJc w:val="left"/>
      <w:pPr>
        <w:ind w:left="1209" w:hanging="490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99B650B6">
      <w:numFmt w:val="bullet"/>
      <w:lvlText w:val="•"/>
      <w:lvlJc w:val="left"/>
      <w:pPr>
        <w:ind w:left="2081" w:hanging="490"/>
      </w:pPr>
      <w:rPr>
        <w:rFonts w:hint="default"/>
        <w:lang w:val="en-US" w:eastAsia="en-US" w:bidi="ar-SA"/>
      </w:rPr>
    </w:lvl>
    <w:lvl w:ilvl="2" w:tplc="BD3ADAB0">
      <w:numFmt w:val="bullet"/>
      <w:lvlText w:val="•"/>
      <w:lvlJc w:val="left"/>
      <w:pPr>
        <w:ind w:left="2962" w:hanging="490"/>
      </w:pPr>
      <w:rPr>
        <w:rFonts w:hint="default"/>
        <w:lang w:val="en-US" w:eastAsia="en-US" w:bidi="ar-SA"/>
      </w:rPr>
    </w:lvl>
    <w:lvl w:ilvl="3" w:tplc="3C7CD66E">
      <w:numFmt w:val="bullet"/>
      <w:lvlText w:val="•"/>
      <w:lvlJc w:val="left"/>
      <w:pPr>
        <w:ind w:left="3843" w:hanging="490"/>
      </w:pPr>
      <w:rPr>
        <w:rFonts w:hint="default"/>
        <w:lang w:val="en-US" w:eastAsia="en-US" w:bidi="ar-SA"/>
      </w:rPr>
    </w:lvl>
    <w:lvl w:ilvl="4" w:tplc="F4BA0B7C">
      <w:numFmt w:val="bullet"/>
      <w:lvlText w:val="•"/>
      <w:lvlJc w:val="left"/>
      <w:pPr>
        <w:ind w:left="4724" w:hanging="490"/>
      </w:pPr>
      <w:rPr>
        <w:rFonts w:hint="default"/>
        <w:lang w:val="en-US" w:eastAsia="en-US" w:bidi="ar-SA"/>
      </w:rPr>
    </w:lvl>
    <w:lvl w:ilvl="5" w:tplc="DEFAA14A">
      <w:numFmt w:val="bullet"/>
      <w:lvlText w:val="•"/>
      <w:lvlJc w:val="left"/>
      <w:pPr>
        <w:ind w:left="5605" w:hanging="490"/>
      </w:pPr>
      <w:rPr>
        <w:rFonts w:hint="default"/>
        <w:lang w:val="en-US" w:eastAsia="en-US" w:bidi="ar-SA"/>
      </w:rPr>
    </w:lvl>
    <w:lvl w:ilvl="6" w:tplc="3146A380">
      <w:numFmt w:val="bullet"/>
      <w:lvlText w:val="•"/>
      <w:lvlJc w:val="left"/>
      <w:pPr>
        <w:ind w:left="6486" w:hanging="490"/>
      </w:pPr>
      <w:rPr>
        <w:rFonts w:hint="default"/>
        <w:lang w:val="en-US" w:eastAsia="en-US" w:bidi="ar-SA"/>
      </w:rPr>
    </w:lvl>
    <w:lvl w:ilvl="7" w:tplc="E3DE6934">
      <w:numFmt w:val="bullet"/>
      <w:lvlText w:val="•"/>
      <w:lvlJc w:val="left"/>
      <w:pPr>
        <w:ind w:left="7367" w:hanging="490"/>
      </w:pPr>
      <w:rPr>
        <w:rFonts w:hint="default"/>
        <w:lang w:val="en-US" w:eastAsia="en-US" w:bidi="ar-SA"/>
      </w:rPr>
    </w:lvl>
    <w:lvl w:ilvl="8" w:tplc="5D26ECA2">
      <w:numFmt w:val="bullet"/>
      <w:lvlText w:val="•"/>
      <w:lvlJc w:val="left"/>
      <w:pPr>
        <w:ind w:left="8248" w:hanging="490"/>
      </w:pPr>
      <w:rPr>
        <w:rFonts w:hint="default"/>
        <w:lang w:val="en-US" w:eastAsia="en-US" w:bidi="ar-SA"/>
      </w:rPr>
    </w:lvl>
  </w:abstractNum>
  <w:abstractNum w:abstractNumId="2" w15:restartNumberingAfterBreak="0">
    <w:nsid w:val="36732192"/>
    <w:multiLevelType w:val="hybridMultilevel"/>
    <w:tmpl w:val="0A14EC72"/>
    <w:lvl w:ilvl="0" w:tplc="AA88C7F4">
      <w:start w:val="2"/>
      <w:numFmt w:val="decimal"/>
      <w:lvlText w:val="%1."/>
      <w:lvlJc w:val="left"/>
      <w:pPr>
        <w:ind w:left="1209" w:hanging="490"/>
      </w:pPr>
      <w:rPr>
        <w:rFonts w:hint="default"/>
        <w:b/>
        <w:bCs/>
        <w:spacing w:val="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274C3E"/>
    <w:multiLevelType w:val="hybridMultilevel"/>
    <w:tmpl w:val="674E7FA6"/>
    <w:lvl w:ilvl="0" w:tplc="0409000F">
      <w:start w:val="1"/>
      <w:numFmt w:val="decimal"/>
      <w:lvlText w:val="%1."/>
      <w:lvlJc w:val="left"/>
      <w:pPr>
        <w:ind w:left="15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1" w:hanging="480"/>
      </w:pPr>
    </w:lvl>
    <w:lvl w:ilvl="2" w:tplc="0409001B" w:tentative="1">
      <w:start w:val="1"/>
      <w:numFmt w:val="lowerRoman"/>
      <w:lvlText w:val="%3."/>
      <w:lvlJc w:val="right"/>
      <w:pPr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ind w:left="5371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A0"/>
    <w:rsid w:val="003846DA"/>
    <w:rsid w:val="004E74A0"/>
    <w:rsid w:val="00525004"/>
    <w:rsid w:val="00594E02"/>
    <w:rsid w:val="005A4968"/>
    <w:rsid w:val="008A0EC9"/>
    <w:rsid w:val="009B7A63"/>
    <w:rsid w:val="00B34BDD"/>
    <w:rsid w:val="00C40439"/>
    <w:rsid w:val="00E9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1EB28"/>
  <w15:docId w15:val="{FD64E0C0-12F4-4F88-BCC6-490EA910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04"/>
      <w:ind w:left="107"/>
    </w:pPr>
    <w:rPr>
      <w:rFonts w:ascii="Cambria" w:eastAsia="Cambria" w:hAnsi="Cambria" w:cs="Cambria"/>
      <w:sz w:val="48"/>
      <w:szCs w:val="48"/>
    </w:rPr>
  </w:style>
  <w:style w:type="paragraph" w:styleId="a5">
    <w:name w:val="List Paragraph"/>
    <w:basedOn w:val="a"/>
    <w:uiPriority w:val="1"/>
    <w:qFormat/>
    <w:pPr>
      <w:ind w:left="993" w:hanging="490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  <w:pPr>
      <w:spacing w:line="295" w:lineRule="exact"/>
    </w:pPr>
  </w:style>
  <w:style w:type="character" w:styleId="a6">
    <w:name w:val="Hyperlink"/>
    <w:basedOn w:val="a0"/>
    <w:uiPriority w:val="99"/>
    <w:unhideWhenUsed/>
    <w:rsid w:val="009B7A6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4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4968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A49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4968"/>
    <w:rPr>
      <w:rFonts w:ascii="SimSun" w:eastAsia="SimSun" w:hAnsi="SimSun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zzy.org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fsa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zzy.org.tw/wordpress/?page_id=35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fsa202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fsa202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Fuzzy Systems</dc:title>
  <dc:creator>user</dc:creator>
  <cp:lastModifiedBy>user</cp:lastModifiedBy>
  <cp:revision>2</cp:revision>
  <dcterms:created xsi:type="dcterms:W3CDTF">2023-09-25T08:35:00Z</dcterms:created>
  <dcterms:modified xsi:type="dcterms:W3CDTF">2023-09-25T08:35:00Z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2021-08-24T00:00:00Z</vt:filetime>
  </property>
</Properties>
</file>